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50"/>
        <w:ind w:left="0"/>
        <w:rPr>
          <w:rFonts w:ascii="Times New Roman"/>
        </w:rPr>
      </w:pPr>
    </w:p>
    <w:p>
      <w:pPr>
        <w:tabs>
          <w:tab w:pos="4826" w:val="left" w:leader="none"/>
        </w:tabs>
        <w:spacing w:before="0"/>
        <w:ind w:left="854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438150</wp:posOffset>
                </wp:positionH>
                <wp:positionV relativeFrom="paragraph">
                  <wp:posOffset>-1161319</wp:posOffset>
                </wp:positionV>
                <wp:extent cx="6664325" cy="89026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64325" cy="890269"/>
                          <a:chExt cx="6664325" cy="89026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645275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871219">
                                <a:moveTo>
                                  <a:pt x="0" y="145160"/>
                                </a:moveTo>
                                <a:lnTo>
                                  <a:pt x="7402" y="99291"/>
                                </a:lnTo>
                                <a:lnTo>
                                  <a:pt x="28016" y="59445"/>
                                </a:lnTo>
                                <a:lnTo>
                                  <a:pt x="59450" y="28017"/>
                                </a:lnTo>
                                <a:lnTo>
                                  <a:pt x="99312" y="7403"/>
                                </a:lnTo>
                                <a:lnTo>
                                  <a:pt x="145211" y="0"/>
                                </a:lnTo>
                                <a:lnTo>
                                  <a:pt x="6500114" y="0"/>
                                </a:lnTo>
                                <a:lnTo>
                                  <a:pt x="6545983" y="7403"/>
                                </a:lnTo>
                                <a:lnTo>
                                  <a:pt x="6585829" y="28017"/>
                                </a:lnTo>
                                <a:lnTo>
                                  <a:pt x="6617257" y="59445"/>
                                </a:lnTo>
                                <a:lnTo>
                                  <a:pt x="6637871" y="99291"/>
                                </a:lnTo>
                                <a:lnTo>
                                  <a:pt x="6645275" y="145160"/>
                                </a:lnTo>
                                <a:lnTo>
                                  <a:pt x="6645275" y="726058"/>
                                </a:lnTo>
                                <a:lnTo>
                                  <a:pt x="6637871" y="771928"/>
                                </a:lnTo>
                                <a:lnTo>
                                  <a:pt x="6617257" y="811774"/>
                                </a:lnTo>
                                <a:lnTo>
                                  <a:pt x="6585829" y="843202"/>
                                </a:lnTo>
                                <a:lnTo>
                                  <a:pt x="6545983" y="863816"/>
                                </a:lnTo>
                                <a:lnTo>
                                  <a:pt x="6500114" y="871220"/>
                                </a:lnTo>
                                <a:lnTo>
                                  <a:pt x="145211" y="871220"/>
                                </a:lnTo>
                                <a:lnTo>
                                  <a:pt x="99312" y="863816"/>
                                </a:lnTo>
                                <a:lnTo>
                                  <a:pt x="59450" y="843202"/>
                                </a:lnTo>
                                <a:lnTo>
                                  <a:pt x="28016" y="811774"/>
                                </a:lnTo>
                                <a:lnTo>
                                  <a:pt x="7402" y="771928"/>
                                </a:lnTo>
                                <a:lnTo>
                                  <a:pt x="0" y="726058"/>
                                </a:lnTo>
                                <a:lnTo>
                                  <a:pt x="0" y="14516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1278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3407" y="353758"/>
                            <a:ext cx="901700" cy="438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64325" cy="890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2"/>
                                <w:ind w:left="0" w:right="4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-91.442482pt;width:524.75pt;height:70.1pt;mso-position-horizontal-relative:page;mso-position-vertical-relative:paragraph;z-index:15729152" id="docshapegroup2" coordorigin="690,-1829" coordsize="10495,1402">
                <v:shape style="position:absolute;left:705;top:-1814;width:10465;height:1372" id="docshape3" coordorigin="705,-1814" coordsize="10465,1372" path="m705,-1585l717,-1657,749,-1720,799,-1770,861,-1802,934,-1814,10941,-1814,11014,-1802,11076,-1770,11126,-1720,11158,-1657,11170,-1585,11170,-670,11158,-598,11126,-535,11076,-486,11014,-454,10941,-442,934,-442,861,-454,799,-486,749,-535,717,-598,705,-670,705,-1585xe" filled="false" stroked="true" strokeweight="1.5pt" strokecolor="#1278c5">
                  <v:path arrowok="t"/>
                  <v:stroke dashstyle="solid"/>
                </v:shape>
                <v:shape style="position:absolute;left:5230;top:-1272;width:1420;height:691" type="#_x0000_t75" id="docshape4" stroked="false">
                  <v:imagedata r:id="rId6" o:title=""/>
                </v:shape>
                <v:shape style="position:absolute;left:690;top:-1829;width:10495;height:1402" type="#_x0000_t202" id="docshape5" filled="false" stroked="false">
                  <v:textbox inset="0,0,0,0">
                    <w:txbxContent>
                      <w:p>
                        <w:pPr>
                          <w:spacing w:before="152"/>
                          <w:ind w:left="0" w:right="4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w:t>POSITION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TITLE:</w:t>
      </w:r>
      <w:r>
        <w:rPr>
          <w:b/>
          <w:sz w:val="22"/>
        </w:rPr>
        <w:tab/>
      </w:r>
      <w:r>
        <w:rPr>
          <w:sz w:val="22"/>
        </w:rPr>
        <w:t>Customer</w:t>
      </w:r>
      <w:r>
        <w:rPr>
          <w:spacing w:val="-6"/>
          <w:sz w:val="22"/>
        </w:rPr>
        <w:t> </w:t>
      </w:r>
      <w:r>
        <w:rPr>
          <w:sz w:val="22"/>
        </w:rPr>
        <w:t>Service</w:t>
      </w:r>
      <w:r>
        <w:rPr>
          <w:spacing w:val="-2"/>
          <w:sz w:val="22"/>
        </w:rPr>
        <w:t> Coordinator</w:t>
      </w:r>
    </w:p>
    <w:p>
      <w:pPr>
        <w:pStyle w:val="BodyText"/>
        <w:spacing w:before="8"/>
        <w:ind w:left="0"/>
      </w:pPr>
    </w:p>
    <w:p>
      <w:pPr>
        <w:tabs>
          <w:tab w:pos="4826" w:val="left" w:leader="none"/>
        </w:tabs>
        <w:spacing w:before="0"/>
        <w:ind w:left="854" w:right="0" w:firstLine="0"/>
        <w:jc w:val="left"/>
        <w:rPr>
          <w:sz w:val="22"/>
        </w:rPr>
      </w:pPr>
      <w:r>
        <w:rPr>
          <w:b/>
          <w:spacing w:val="-2"/>
          <w:sz w:val="22"/>
        </w:rPr>
        <w:t>TEAM:</w:t>
      </w:r>
      <w:r>
        <w:rPr>
          <w:b/>
          <w:sz w:val="22"/>
        </w:rPr>
        <w:tab/>
      </w:r>
      <w:r>
        <w:rPr>
          <w:sz w:val="22"/>
        </w:rPr>
        <w:t>Animal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BodyText"/>
        <w:spacing w:before="8"/>
        <w:ind w:left="0"/>
      </w:pPr>
    </w:p>
    <w:p>
      <w:pPr>
        <w:tabs>
          <w:tab w:pos="4826" w:val="left" w:leader="none"/>
        </w:tabs>
        <w:spacing w:before="0"/>
        <w:ind w:left="854" w:right="0" w:firstLine="0"/>
        <w:jc w:val="left"/>
        <w:rPr>
          <w:sz w:val="22"/>
        </w:rPr>
      </w:pPr>
      <w:r>
        <w:rPr>
          <w:b/>
          <w:spacing w:val="-2"/>
          <w:sz w:val="22"/>
        </w:rPr>
        <w:t>LOCATION:</w:t>
      </w:r>
      <w:r>
        <w:rPr>
          <w:b/>
          <w:sz w:val="22"/>
        </w:rPr>
        <w:tab/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Individual</w:t>
      </w:r>
      <w:r>
        <w:rPr>
          <w:spacing w:val="-2"/>
          <w:sz w:val="22"/>
        </w:rPr>
        <w:t> </w:t>
      </w:r>
      <w:r>
        <w:rPr>
          <w:sz w:val="22"/>
        </w:rPr>
        <w:t>Employment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Agreement</w:t>
      </w:r>
    </w:p>
    <w:p>
      <w:pPr>
        <w:pStyle w:val="BodyText"/>
        <w:spacing w:before="8"/>
        <w:ind w:left="0"/>
      </w:pPr>
    </w:p>
    <w:p>
      <w:pPr>
        <w:tabs>
          <w:tab w:pos="4826" w:val="left" w:leader="none"/>
        </w:tabs>
        <w:spacing w:before="0"/>
        <w:ind w:left="854" w:right="0" w:firstLine="0"/>
        <w:jc w:val="left"/>
        <w:rPr>
          <w:sz w:val="22"/>
        </w:rPr>
      </w:pPr>
      <w:r>
        <w:rPr>
          <w:b/>
          <w:sz w:val="22"/>
        </w:rPr>
        <w:t>REPORTS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TO:</w:t>
      </w:r>
      <w:r>
        <w:rPr>
          <w:b/>
          <w:sz w:val="22"/>
        </w:rPr>
        <w:tab/>
      </w:r>
      <w:r>
        <w:rPr>
          <w:sz w:val="22"/>
        </w:rPr>
        <w:t>Customer</w:t>
      </w:r>
      <w:r>
        <w:rPr>
          <w:spacing w:val="-4"/>
          <w:sz w:val="22"/>
        </w:rPr>
        <w:t> </w:t>
      </w:r>
      <w:r>
        <w:rPr>
          <w:sz w:val="22"/>
        </w:rPr>
        <w:t>Service</w:t>
      </w:r>
      <w:r>
        <w:rPr>
          <w:spacing w:val="-2"/>
          <w:sz w:val="22"/>
        </w:rPr>
        <w:t> </w:t>
      </w:r>
      <w:r>
        <w:rPr>
          <w:sz w:val="22"/>
        </w:rPr>
        <w:t>Lead/Centre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BodyText"/>
        <w:spacing w:before="8"/>
        <w:ind w:left="0"/>
      </w:pPr>
    </w:p>
    <w:p>
      <w:pPr>
        <w:pStyle w:val="Heading1"/>
        <w:tabs>
          <w:tab w:pos="4826" w:val="left" w:leader="none"/>
        </w:tabs>
        <w:spacing w:before="1"/>
        <w:rPr>
          <w:b w:val="0"/>
        </w:rPr>
      </w:pPr>
      <w:r>
        <w:rPr/>
        <w:t>DIRECT</w:t>
      </w:r>
      <w:r>
        <w:rPr>
          <w:spacing w:val="-1"/>
        </w:rPr>
        <w:t> </w:t>
      </w:r>
      <w:r>
        <w:rPr>
          <w:spacing w:val="-2"/>
        </w:rPr>
        <w:t>REPORTS:</w:t>
      </w:r>
      <w:r>
        <w:rPr/>
        <w:tab/>
      </w:r>
      <w:r>
        <w:rPr>
          <w:b w:val="0"/>
          <w:spacing w:val="-4"/>
        </w:rPr>
        <w:t>None</w:t>
      </w:r>
    </w:p>
    <w:p>
      <w:pPr>
        <w:pStyle w:val="BodyText"/>
        <w:spacing w:before="247"/>
        <w:ind w:left="0"/>
      </w:pPr>
    </w:p>
    <w:p>
      <w:pPr>
        <w:pStyle w:val="BodyText"/>
        <w:spacing w:line="276" w:lineRule="auto"/>
        <w:ind w:left="694"/>
      </w:pPr>
      <w:r>
        <w:rPr>
          <w:b/>
        </w:rPr>
        <w:t>PURPOSE: </w:t>
      </w:r>
      <w:r>
        <w:rPr/>
        <w:t>The Customer Service Coordinator acts as a key member of the SPCA Centre, providing excellent customer service to customers, volunteers and fosterers of SPCA in person, over the phone and digitally.</w:t>
      </w:r>
    </w:p>
    <w:p>
      <w:pPr>
        <w:pStyle w:val="BodyText"/>
        <w:spacing w:line="273" w:lineRule="auto" w:before="3"/>
        <w:ind w:left="694" w:right="161"/>
      </w:pPr>
      <w:r>
        <w:rPr/>
        <w:t>They actively participate in the Customer</w:t>
      </w:r>
      <w:r>
        <w:rPr>
          <w:spacing w:val="-1"/>
        </w:rPr>
        <w:t> </w:t>
      </w:r>
      <w:r>
        <w:rPr/>
        <w:t>Service Team by ensuring the efficient and effective operation of the customer service area by performing a variety of duties to a high standard.</w:t>
      </w:r>
    </w:p>
    <w:p>
      <w:pPr>
        <w:pStyle w:val="BodyText"/>
        <w:spacing w:line="276" w:lineRule="auto" w:before="243"/>
        <w:ind w:left="694" w:right="161"/>
      </w:pPr>
      <w:r>
        <w:rPr/>
        <w:t>The Customer Service Coordinator actively engages with the community by way of in-person customer service, foster and volunteer recruitment and coordination, and actively works towards recruitment and maintenance of</w:t>
      </w:r>
      <w:r>
        <w:rPr>
          <w:spacing w:val="-1"/>
        </w:rPr>
        <w:t> </w:t>
      </w:r>
      <w:r>
        <w:rPr/>
        <w:t>the foster and volunteer network. They support the fosterers and volunteers by providing them with the tools and resources they need, and ensure the Centre is appropriately supported.</w:t>
      </w:r>
    </w:p>
    <w:p>
      <w:pPr>
        <w:pStyle w:val="BodyText"/>
        <w:spacing w:before="142"/>
        <w:ind w:left="0"/>
      </w:pPr>
    </w:p>
    <w:p>
      <w:pPr>
        <w:pStyle w:val="Title"/>
        <w:spacing w:line="242" w:lineRule="auto"/>
      </w:pPr>
      <w:r>
        <w:rPr/>
        <w:t>Responsible for ensuring the physical health and behavioural needs of any animals in their care are met to a high standard, in accordance with SPCA’s Policies and Procedures and the Animal Welfare Act 1999.</w:t>
      </w:r>
    </w:p>
    <w:p>
      <w:pPr>
        <w:pStyle w:val="BodyText"/>
        <w:spacing w:before="6"/>
        <w:ind w:left="0"/>
        <w:rPr>
          <w:sz w:val="9"/>
        </w:rPr>
      </w:pPr>
    </w:p>
    <w:tbl>
      <w:tblPr>
        <w:tblW w:w="0" w:type="auto"/>
        <w:jc w:val="left"/>
        <w:tblInd w:w="70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6813"/>
      </w:tblGrid>
      <w:tr>
        <w:trPr>
          <w:trHeight w:val="410" w:hRule="atLeast"/>
        </w:trPr>
        <w:tc>
          <w:tcPr>
            <w:tcW w:w="2691" w:type="dxa"/>
          </w:tcPr>
          <w:p>
            <w:pPr>
              <w:pStyle w:val="TableParagraph"/>
              <w:spacing w:before="26"/>
              <w:ind w:left="25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ACCOUNTABILITIES:</w:t>
            </w:r>
          </w:p>
        </w:tc>
        <w:tc>
          <w:tcPr>
            <w:tcW w:w="6813" w:type="dxa"/>
          </w:tcPr>
          <w:p>
            <w:pPr>
              <w:pStyle w:val="TableParagraph"/>
              <w:spacing w:before="26"/>
              <w:ind w:left="2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RESPONSIBILITIES:</w:t>
            </w:r>
          </w:p>
        </w:tc>
      </w:tr>
      <w:tr>
        <w:trPr>
          <w:trHeight w:val="4711" w:hRule="atLeast"/>
        </w:trPr>
        <w:tc>
          <w:tcPr>
            <w:tcW w:w="2691" w:type="dxa"/>
          </w:tcPr>
          <w:p>
            <w:pPr>
              <w:pStyle w:val="TableParagraph"/>
              <w:spacing w:line="237" w:lineRule="auto" w:before="2"/>
              <w:ind w:left="970" w:right="43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Customer </w:t>
            </w:r>
            <w:r>
              <w:rPr>
                <w:spacing w:val="-2"/>
                <w:sz w:val="22"/>
              </w:rPr>
              <w:t>Service</w:t>
            </w:r>
          </w:p>
        </w:tc>
        <w:tc>
          <w:tcPr>
            <w:tcW w:w="681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70" w:val="left" w:leader="none"/>
              </w:tabs>
              <w:spacing w:line="247" w:lineRule="auto" w:before="0" w:after="0"/>
              <w:ind w:left="570" w:right="448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 exceptionally high standards of customer service to all customers, fosterers, volunteers, visitors and stakeholders. Customers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empathy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respect.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70" w:val="left" w:leader="none"/>
              </w:tabs>
              <w:spacing w:line="249" w:lineRule="auto" w:before="0" w:after="0"/>
              <w:ind w:left="57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volunteers and fosterers are kept to a high standard of tidiness.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70" w:val="left" w:leader="none"/>
              </w:tabs>
              <w:spacing w:line="265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Welcome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visitors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advice,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directions</w:t>
            </w:r>
          </w:p>
          <w:p>
            <w:pPr>
              <w:pStyle w:val="TableParagraph"/>
              <w:ind w:firstLine="0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70" w:val="left" w:leader="none"/>
              </w:tabs>
              <w:spacing w:line="244" w:lineRule="auto" w:before="0" w:after="0"/>
              <w:ind w:left="570" w:right="1406" w:hanging="360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 judgemental manner, with respect and empathy.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70" w:val="left" w:leader="none"/>
              </w:tabs>
              <w:spacing w:line="244" w:lineRule="auto" w:before="0" w:after="0"/>
              <w:ind w:left="570" w:right="881" w:hanging="360"/>
              <w:jc w:val="left"/>
              <w:rPr>
                <w:sz w:val="22"/>
              </w:rPr>
            </w:pPr>
            <w:r>
              <w:rPr>
                <w:sz w:val="22"/>
              </w:rPr>
              <w:t>Answers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emails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 accurate and helpful information.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70" w:val="left" w:leader="none"/>
              </w:tabs>
              <w:spacing w:line="249" w:lineRule="auto" w:before="0" w:after="0"/>
              <w:ind w:left="570" w:right="1550" w:hanging="360"/>
              <w:jc w:val="left"/>
              <w:rPr>
                <w:sz w:val="22"/>
              </w:rPr>
            </w:pPr>
            <w:r>
              <w:rPr>
                <w:sz w:val="22"/>
              </w:rPr>
              <w:t>Retail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upselling,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stocktake,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product </w:t>
            </w:r>
            <w:r>
              <w:rPr>
                <w:spacing w:val="-2"/>
                <w:sz w:val="22"/>
              </w:rPr>
              <w:t>replenishment.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70" w:val="left" w:leader="none"/>
              </w:tabs>
              <w:spacing w:line="265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flexibly,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professionally,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ensure</w:t>
            </w:r>
          </w:p>
          <w:p>
            <w:pPr>
              <w:pStyle w:val="TableParagraph"/>
              <w:spacing w:line="266" w:lineRule="exact"/>
              <w:ind w:left="0" w:right="753" w:firstLine="0"/>
              <w:jc w:val="right"/>
              <w:rPr>
                <w:sz w:val="22"/>
              </w:rPr>
            </w:pPr>
            <w:r>
              <w:rPr>
                <w:sz w:val="22"/>
              </w:rPr>
              <w:t>reception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responsive</w:t>
            </w:r>
            <w:r>
              <w:rPr>
                <w:spacing w:val="-2"/>
                <w:sz w:val="22"/>
              </w:rPr>
              <w:t> manner.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9" w:val="left" w:leader="none"/>
              </w:tabs>
              <w:spacing w:line="278" w:lineRule="exact" w:before="0" w:after="0"/>
              <w:ind w:left="359" w:right="737" w:hanging="359"/>
              <w:jc w:val="right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adoptions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potential</w:t>
            </w:r>
          </w:p>
          <w:p>
            <w:pPr>
              <w:pStyle w:val="TableParagraph"/>
              <w:spacing w:line="249" w:lineRule="exact"/>
              <w:ind w:firstLine="0"/>
              <w:rPr>
                <w:sz w:val="22"/>
              </w:rPr>
            </w:pPr>
            <w:r>
              <w:rPr>
                <w:sz w:val="22"/>
              </w:rPr>
              <w:t>adopters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person.</w:t>
            </w:r>
          </w:p>
        </w:tc>
      </w:tr>
      <w:tr>
        <w:trPr>
          <w:trHeight w:val="830" w:hRule="atLeast"/>
        </w:trPr>
        <w:tc>
          <w:tcPr>
            <w:tcW w:w="2691" w:type="dxa"/>
          </w:tcPr>
          <w:p>
            <w:pPr>
              <w:pStyle w:val="TableParagraph"/>
              <w:spacing w:line="264" w:lineRule="exact"/>
              <w:ind w:left="610" w:firstLine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6"/>
                <w:sz w:val="22"/>
              </w:rPr>
              <w:t>  </w:t>
            </w:r>
            <w:r>
              <w:rPr>
                <w:spacing w:val="-2"/>
                <w:sz w:val="22"/>
              </w:rPr>
              <w:t>Administration</w:t>
            </w:r>
          </w:p>
        </w:tc>
        <w:tc>
          <w:tcPr>
            <w:tcW w:w="681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70" w:val="left" w:leader="none"/>
              </w:tabs>
              <w:spacing w:line="244" w:lineRule="auto" w:before="0" w:after="0"/>
              <w:ind w:left="570" w:right="747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 accurate and timely manner.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70" w:val="left" w:leader="none"/>
              </w:tabs>
              <w:spacing w:line="252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colleagues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</w:tc>
      </w:tr>
    </w:tbl>
    <w:p>
      <w:pPr>
        <w:pStyle w:val="TableParagraph"/>
        <w:spacing w:after="0" w:line="252" w:lineRule="exact"/>
        <w:jc w:val="left"/>
        <w:rPr>
          <w:sz w:val="22"/>
        </w:rPr>
        <w:sectPr>
          <w:footerReference w:type="default" r:id="rId5"/>
          <w:type w:val="continuous"/>
          <w:pgSz w:w="11910" w:h="16840"/>
          <w:pgMar w:header="0" w:footer="856" w:top="420" w:bottom="1040" w:left="566" w:right="708"/>
          <w:pgNumType w:start="1"/>
        </w:sectPr>
      </w:pPr>
    </w:p>
    <w:tbl>
      <w:tblPr>
        <w:tblW w:w="0" w:type="auto"/>
        <w:jc w:val="left"/>
        <w:tblInd w:w="70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6813"/>
      </w:tblGrid>
      <w:tr>
        <w:trPr>
          <w:trHeight w:val="1935" w:hRule="atLeast"/>
        </w:trPr>
        <w:tc>
          <w:tcPr>
            <w:tcW w:w="2691" w:type="dxa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813" w:type="dxa"/>
          </w:tcPr>
          <w:p>
            <w:pPr>
              <w:pStyle w:val="TableParagraph"/>
              <w:spacing w:line="266" w:lineRule="exact" w:before="10"/>
              <w:ind w:firstLine="0"/>
              <w:rPr>
                <w:sz w:val="22"/>
              </w:rPr>
            </w:pPr>
            <w:r>
              <w:rPr>
                <w:sz w:val="22"/>
              </w:rPr>
              <w:t>information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necessary.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70" w:val="left" w:leader="none"/>
              </w:tabs>
              <w:spacing w:line="244" w:lineRule="auto" w:before="0" w:after="0"/>
              <w:ind w:left="570" w:right="543" w:hanging="360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scanned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loaded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databases as required.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70" w:val="left" w:leader="none"/>
              </w:tabs>
              <w:spacing w:line="244" w:lineRule="auto" w:before="0" w:after="0"/>
              <w:ind w:left="570" w:right="598" w:hanging="360"/>
              <w:jc w:val="left"/>
              <w:rPr>
                <w:sz w:val="22"/>
              </w:rPr>
            </w:pPr>
            <w:r>
              <w:rPr>
                <w:sz w:val="22"/>
              </w:rPr>
              <w:t>Monitor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advertisement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care ensuring that all legal requirements are met.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70" w:val="left" w:leader="none"/>
              </w:tabs>
              <w:spacing w:line="276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Triage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ambulance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accordance</w:t>
            </w:r>
          </w:p>
          <w:p>
            <w:pPr>
              <w:pStyle w:val="TableParagraph"/>
              <w:spacing w:line="244" w:lineRule="exact"/>
              <w:ind w:firstLine="0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Centre’s</w:t>
            </w:r>
            <w:r>
              <w:rPr>
                <w:spacing w:val="-2"/>
                <w:sz w:val="22"/>
              </w:rPr>
              <w:t> protocols.</w:t>
            </w:r>
          </w:p>
        </w:tc>
      </w:tr>
      <w:tr>
        <w:trPr>
          <w:trHeight w:val="5216" w:hRule="atLeast"/>
        </w:trPr>
        <w:tc>
          <w:tcPr>
            <w:tcW w:w="2691" w:type="dxa"/>
          </w:tcPr>
          <w:p>
            <w:pPr>
              <w:pStyle w:val="TableParagraph"/>
              <w:ind w:left="970" w:right="391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Foster and Volunteer </w:t>
            </w:r>
            <w:r>
              <w:rPr>
                <w:spacing w:val="-2"/>
                <w:sz w:val="22"/>
              </w:rPr>
              <w:t>duties</w:t>
            </w:r>
          </w:p>
        </w:tc>
        <w:tc>
          <w:tcPr>
            <w:tcW w:w="681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70" w:val="left" w:leader="none"/>
              </w:tabs>
              <w:spacing w:line="249" w:lineRule="auto" w:before="0" w:after="0"/>
              <w:ind w:left="570" w:right="1512" w:hanging="360"/>
              <w:jc w:val="lef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flexibly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volunteer coordination and customer service duties.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0" w:val="left" w:leader="none"/>
              </w:tabs>
              <w:spacing w:line="265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husbandry,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handling</w:t>
            </w:r>
          </w:p>
          <w:p>
            <w:pPr>
              <w:pStyle w:val="TableParagraph"/>
              <w:spacing w:before="11"/>
              <w:ind w:firstLine="0"/>
              <w:rPr>
                <w:sz w:val="22"/>
              </w:rPr>
            </w:pP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SPCA’s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standards,</w:t>
            </w:r>
          </w:p>
          <w:p>
            <w:pPr>
              <w:pStyle w:val="TableParagraph"/>
              <w:spacing w:line="266" w:lineRule="exact" w:before="6"/>
              <w:ind w:firstLine="0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species.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0" w:val="left" w:leader="none"/>
              </w:tabs>
              <w:spacing w:line="242" w:lineRule="auto" w:before="0" w:after="0"/>
              <w:ind w:left="570" w:right="564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recruitment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 number of active foster parents and to maintain the number volunteers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staff,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departments managed by the SPCA.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0" w:val="left" w:leader="none"/>
              </w:tabs>
              <w:spacing w:line="240" w:lineRule="auto" w:before="0" w:after="0"/>
              <w:ind w:left="570" w:right="598" w:hanging="360"/>
              <w:jc w:val="left"/>
              <w:rPr>
                <w:sz w:val="22"/>
              </w:rPr>
            </w:pPr>
            <w:r>
              <w:rPr>
                <w:sz w:val="22"/>
              </w:rPr>
              <w:t>Review foster parent and volunteer performance and ensures every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volunteer’s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recognised,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valued and appreciated.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0" w:val="left" w:leader="none"/>
              </w:tabs>
              <w:spacing w:line="242" w:lineRule="auto" w:before="0" w:after="0"/>
              <w:ind w:left="570" w:right="497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improved foster parent and volunteer management and retention.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0" w:val="left" w:leader="none"/>
              </w:tabs>
              <w:spacing w:line="242" w:lineRule="auto" w:before="0" w:after="0"/>
              <w:ind w:left="570" w:right="496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appropriately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timely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manner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address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performance </w:t>
            </w:r>
            <w:r>
              <w:rPr>
                <w:sz w:val="22"/>
              </w:rPr>
              <w:t>issues relating to foster parents or volunteers.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0" w:val="left" w:leader="none"/>
              </w:tabs>
              <w:spacing w:line="276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Investigate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analyse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0" w:val="left" w:leader="none"/>
              </w:tabs>
              <w:spacing w:line="266" w:lineRule="exact" w:before="0" w:after="0"/>
              <w:ind w:left="570" w:right="493" w:hanging="360"/>
              <w:jc w:val="lef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 implement improvements where possible.</w:t>
            </w:r>
          </w:p>
        </w:tc>
      </w:tr>
      <w:tr>
        <w:trPr>
          <w:trHeight w:val="4435" w:hRule="atLeast"/>
        </w:trPr>
        <w:tc>
          <w:tcPr>
            <w:tcW w:w="2691" w:type="dxa"/>
          </w:tcPr>
          <w:p>
            <w:pPr>
              <w:pStyle w:val="TableParagraph"/>
              <w:ind w:left="970" w:right="43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Foster </w:t>
            </w:r>
            <w:r>
              <w:rPr>
                <w:spacing w:val="-2"/>
                <w:sz w:val="22"/>
              </w:rPr>
              <w:t>Coordination</w:t>
            </w:r>
          </w:p>
        </w:tc>
        <w:tc>
          <w:tcPr>
            <w:tcW w:w="681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70" w:val="left" w:leader="none"/>
              </w:tabs>
              <w:spacing w:line="247" w:lineRule="auto" w:before="0" w:after="0"/>
              <w:ind w:left="570" w:right="405" w:hanging="360"/>
              <w:jc w:val="both"/>
              <w:rPr>
                <w:sz w:val="22"/>
              </w:rPr>
            </w:pPr>
            <w:r>
              <w:rPr>
                <w:sz w:val="22"/>
              </w:rPr>
              <w:t>Assists in the development and retention of highly capable, co- operative, committed and enthusiastic foster parents and </w:t>
            </w:r>
            <w:r>
              <w:rPr>
                <w:spacing w:val="-2"/>
                <w:sz w:val="22"/>
              </w:rPr>
              <w:t>volunteers.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70" w:val="left" w:leader="none"/>
              </w:tabs>
              <w:spacing w:line="244" w:lineRule="auto" w:before="0" w:after="0"/>
              <w:ind w:left="570" w:right="400" w:hanging="360"/>
              <w:jc w:val="both"/>
              <w:rPr>
                <w:sz w:val="22"/>
              </w:rPr>
            </w:pPr>
            <w:r>
              <w:rPr>
                <w:sz w:val="22"/>
              </w:rPr>
              <w:t>Effectively induct foster parents into the programme ensuring both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trained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equipped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care for foster animals at their home.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70" w:val="left" w:leader="none"/>
              </w:tabs>
              <w:spacing w:line="247" w:lineRule="auto" w:before="0" w:after="0"/>
              <w:ind w:left="570" w:right="568" w:hanging="335"/>
              <w:jc w:val="left"/>
              <w:rPr>
                <w:sz w:val="22"/>
              </w:rPr>
            </w:pPr>
            <w:r>
              <w:rPr>
                <w:sz w:val="22"/>
              </w:rPr>
              <w:t>Monitor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that their transition from SPCA to foster care and back is as stress free as possible.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70" w:val="left" w:leader="none"/>
              </w:tabs>
              <w:spacing w:line="269" w:lineRule="exact" w:before="0" w:after="0"/>
              <w:ind w:left="570" w:right="0" w:hanging="335"/>
              <w:jc w:val="left"/>
              <w:rPr>
                <w:sz w:val="22"/>
              </w:rPr>
            </w:pPr>
            <w:r>
              <w:rPr>
                <w:sz w:val="22"/>
              </w:rPr>
              <w:t>Schedule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return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appointments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68" w:lineRule="exact"/>
              <w:ind w:firstLine="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centre’s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flow.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70" w:val="left" w:leader="none"/>
              </w:tabs>
              <w:spacing w:line="247" w:lineRule="auto" w:before="0" w:after="0"/>
              <w:ind w:left="570" w:right="570" w:hanging="360"/>
              <w:jc w:val="both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maintained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orders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 the right resources to care for their animals.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69" w:val="left" w:leader="none"/>
              </w:tabs>
              <w:spacing w:line="269" w:lineRule="exact" w:before="0" w:after="0"/>
              <w:ind w:left="569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2"/>
                <w:sz w:val="22"/>
              </w:rPr>
              <w:t> effective</w:t>
            </w:r>
          </w:p>
          <w:p>
            <w:pPr>
              <w:pStyle w:val="TableParagraph"/>
              <w:spacing w:line="249" w:lineRule="exact" w:before="1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infection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practices.</w:t>
            </w:r>
          </w:p>
        </w:tc>
      </w:tr>
      <w:tr>
        <w:trPr>
          <w:trHeight w:val="2495" w:hRule="atLeast"/>
        </w:trPr>
        <w:tc>
          <w:tcPr>
            <w:tcW w:w="2691" w:type="dxa"/>
          </w:tcPr>
          <w:p>
            <w:pPr>
              <w:pStyle w:val="TableParagraph"/>
              <w:spacing w:line="237" w:lineRule="auto" w:before="2"/>
              <w:ind w:left="97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Volunteer </w:t>
            </w:r>
            <w:r>
              <w:rPr>
                <w:spacing w:val="-2"/>
                <w:sz w:val="22"/>
              </w:rPr>
              <w:t>Coordination</w:t>
            </w:r>
          </w:p>
        </w:tc>
        <w:tc>
          <w:tcPr>
            <w:tcW w:w="681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44" w:lineRule="auto" w:before="0" w:after="0"/>
              <w:ind w:left="570" w:right="877" w:hanging="360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exceptionally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 provided to all SPCA volunteers.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44" w:lineRule="auto" w:before="0" w:after="0"/>
              <w:ind w:left="570" w:right="444" w:hanging="360"/>
              <w:jc w:val="lef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rosters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the SPCA centre and organises cover where needed.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49" w:lineRule="auto" w:before="0" w:after="0"/>
              <w:ind w:left="570" w:right="533" w:hanging="360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continuously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ensure high standards of service are delivered.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65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maintained,</w:t>
            </w:r>
          </w:p>
          <w:p>
            <w:pPr>
              <w:pStyle w:val="TableParagraph"/>
              <w:spacing w:line="266" w:lineRule="exact"/>
              <w:ind w:firstLine="0"/>
              <w:rPr>
                <w:sz w:val="22"/>
              </w:rPr>
            </w:pPr>
            <w:r>
              <w:rPr>
                <w:sz w:val="22"/>
              </w:rPr>
              <w:t>orders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59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strong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so</w:t>
            </w:r>
          </w:p>
        </w:tc>
      </w:tr>
    </w:tbl>
    <w:p>
      <w:pPr>
        <w:pStyle w:val="TableParagraph"/>
        <w:spacing w:after="0" w:line="259" w:lineRule="exact"/>
        <w:jc w:val="left"/>
        <w:rPr>
          <w:sz w:val="22"/>
        </w:rPr>
        <w:sectPr>
          <w:type w:val="continuous"/>
          <w:pgSz w:w="11910" w:h="16840"/>
          <w:pgMar w:header="0" w:footer="856" w:top="1400" w:bottom="1040" w:left="566" w:right="708"/>
        </w:sectPr>
      </w:pPr>
    </w:p>
    <w:tbl>
      <w:tblPr>
        <w:tblW w:w="0" w:type="auto"/>
        <w:jc w:val="left"/>
        <w:tblInd w:w="70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6813"/>
      </w:tblGrid>
      <w:tr>
        <w:trPr>
          <w:trHeight w:val="2986" w:hRule="atLeast"/>
        </w:trPr>
        <w:tc>
          <w:tcPr>
            <w:tcW w:w="2691" w:type="dxa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813" w:type="dxa"/>
          </w:tcPr>
          <w:p>
            <w:pPr>
              <w:pStyle w:val="TableParagraph"/>
              <w:ind w:right="297" w:firstLine="0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be recruited and prepares volunteer position descriptions and performance review information which will be used by the </w:t>
            </w:r>
            <w:r>
              <w:rPr>
                <w:spacing w:val="-2"/>
                <w:sz w:val="22"/>
              </w:rPr>
              <w:t>departments.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0" w:val="left" w:leader="none"/>
              </w:tabs>
              <w:spacing w:line="240" w:lineRule="auto" w:before="0" w:after="0"/>
              <w:ind w:left="570" w:right="643" w:hanging="360"/>
              <w:jc w:val="both"/>
              <w:rPr>
                <w:sz w:val="22"/>
              </w:rPr>
            </w:pPr>
            <w:r>
              <w:rPr>
                <w:sz w:val="22"/>
              </w:rPr>
              <w:t>Review recruitment and on-boarding strategies as required to ensure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supportive,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efficient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attracting and retaining candidates of a high calibre.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0" w:val="left" w:leader="none"/>
              </w:tabs>
              <w:spacing w:line="240" w:lineRule="auto" w:before="0" w:after="0"/>
              <w:ind w:left="570" w:right="939" w:hanging="360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closely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departments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 sufficiently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inducted, trained and integrated into the team they work in.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0" w:val="left" w:leader="none"/>
              </w:tabs>
              <w:spacing w:line="256" w:lineRule="exact" w:before="1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expectations.</w:t>
            </w:r>
          </w:p>
        </w:tc>
      </w:tr>
      <w:tr>
        <w:trPr>
          <w:trHeight w:val="2980" w:hRule="atLeast"/>
        </w:trPr>
        <w:tc>
          <w:tcPr>
            <w:tcW w:w="2691" w:type="dxa"/>
          </w:tcPr>
          <w:p>
            <w:pPr>
              <w:pStyle w:val="TableParagraph"/>
              <w:ind w:left="610" w:firstLine="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6"/>
                <w:sz w:val="22"/>
              </w:rPr>
              <w:t>  </w:t>
            </w:r>
            <w:r>
              <w:rPr>
                <w:spacing w:val="-2"/>
                <w:sz w:val="22"/>
              </w:rPr>
              <w:t>Actively</w:t>
            </w:r>
          </w:p>
          <w:p>
            <w:pPr>
              <w:pStyle w:val="TableParagraph"/>
              <w:spacing w:before="2"/>
              <w:ind w:left="970" w:right="438" w:firstLine="0"/>
              <w:rPr>
                <w:sz w:val="22"/>
              </w:rPr>
            </w:pPr>
            <w:r>
              <w:rPr>
                <w:sz w:val="22"/>
              </w:rPr>
              <w:t>contributes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Health and </w:t>
            </w:r>
            <w:r>
              <w:rPr>
                <w:spacing w:val="-2"/>
                <w:sz w:val="22"/>
              </w:rPr>
              <w:t>Safety</w:t>
            </w:r>
          </w:p>
        </w:tc>
        <w:tc>
          <w:tcPr>
            <w:tcW w:w="681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40" w:lineRule="auto" w:before="0" w:after="0"/>
              <w:ind w:left="570" w:right="232" w:hanging="360"/>
              <w:jc w:val="left"/>
              <w:rPr>
                <w:sz w:val="22"/>
              </w:rPr>
            </w:pPr>
            <w:r>
              <w:rPr>
                <w:sz w:val="22"/>
              </w:rPr>
              <w:t>Ensure compliance with the </w:t>
            </w:r>
            <w:hyperlink r:id="rId7">
              <w:r>
                <w:rPr>
                  <w:sz w:val="22"/>
                </w:rPr>
                <w:t>Health and Safety Act 2015</w:t>
              </w:r>
            </w:hyperlink>
            <w:r>
              <w:rPr>
                <w:sz w:val="22"/>
              </w:rPr>
              <w:t> by taking reasonable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 don’t cause harm to others.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37" w:lineRule="auto" w:before="3" w:after="0"/>
              <w:ind w:left="570" w:right="1141" w:hanging="360"/>
              <w:jc w:val="left"/>
              <w:rPr>
                <w:sz w:val="22"/>
              </w:rPr>
            </w:pPr>
            <w:r>
              <w:rPr>
                <w:sz w:val="22"/>
              </w:rPr>
              <w:t>Comply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 procedures,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124" w:val="left" w:leader="none"/>
              </w:tabs>
              <w:spacing w:line="273" w:lineRule="exact" w:before="2" w:after="0"/>
              <w:ind w:left="112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reporting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incidents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occur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125" w:val="left" w:leader="none"/>
              </w:tabs>
              <w:spacing w:line="235" w:lineRule="auto" w:before="1" w:after="0"/>
              <w:ind w:left="1125" w:right="11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 to mitigate them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124" w:val="left" w:leader="none"/>
              </w:tabs>
              <w:spacing w:line="270" w:lineRule="exact" w:before="0" w:after="0"/>
              <w:ind w:left="112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knowledge,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procedures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124" w:val="left" w:leader="none"/>
              </w:tabs>
              <w:spacing w:line="270" w:lineRule="exact" w:before="0" w:after="0"/>
              <w:ind w:left="112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completing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required</w:t>
            </w:r>
          </w:p>
          <w:p>
            <w:pPr>
              <w:pStyle w:val="TableParagraph"/>
              <w:spacing w:line="247" w:lineRule="exact"/>
              <w:ind w:left="1125" w:firstLine="0"/>
              <w:rPr>
                <w:sz w:val="22"/>
              </w:rPr>
            </w:pPr>
            <w:r>
              <w:rPr>
                <w:spacing w:val="-2"/>
                <w:sz w:val="22"/>
              </w:rPr>
              <w:t>timeframes</w:t>
            </w:r>
          </w:p>
        </w:tc>
      </w:tr>
      <w:tr>
        <w:trPr>
          <w:trHeight w:val="1540" w:hRule="atLeast"/>
        </w:trPr>
        <w:tc>
          <w:tcPr>
            <w:tcW w:w="2691" w:type="dxa"/>
          </w:tcPr>
          <w:p>
            <w:pPr>
              <w:pStyle w:val="TableParagraph"/>
              <w:spacing w:line="264" w:lineRule="exact"/>
              <w:ind w:left="610" w:firstLine="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46"/>
                <w:sz w:val="22"/>
              </w:rPr>
              <w:t>  </w:t>
            </w:r>
            <w:r>
              <w:rPr>
                <w:spacing w:val="-2"/>
                <w:sz w:val="22"/>
              </w:rPr>
              <w:t>Development</w:t>
            </w:r>
          </w:p>
        </w:tc>
        <w:tc>
          <w:tcPr>
            <w:tcW w:w="681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70" w:val="left" w:leader="none"/>
              </w:tabs>
              <w:spacing w:line="277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self-development</w:t>
            </w:r>
            <w:r>
              <w:rPr>
                <w:spacing w:val="-2"/>
                <w:sz w:val="22"/>
              </w:rPr>
              <w:t> opportunities.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70" w:val="left" w:leader="none"/>
              </w:tabs>
              <w:spacing w:line="244" w:lineRule="auto" w:before="0" w:after="0"/>
              <w:ind w:left="570" w:right="404" w:hanging="360"/>
              <w:jc w:val="left"/>
              <w:rPr>
                <w:sz w:val="22"/>
              </w:rPr>
            </w:pPr>
            <w:r>
              <w:rPr>
                <w:sz w:val="22"/>
              </w:rPr>
              <w:t>Ensure training is up to date and is aware of the AWOS Policies and Procedures.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70" w:val="left" w:leader="none"/>
              </w:tabs>
              <w:spacing w:line="242" w:lineRule="auto" w:before="0" w:after="0"/>
              <w:ind w:left="570" w:right="127" w:hanging="360"/>
              <w:jc w:val="left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ensure these are addressed.</w:t>
            </w:r>
          </w:p>
        </w:tc>
      </w:tr>
      <w:tr>
        <w:trPr>
          <w:trHeight w:val="2770" w:hRule="atLeast"/>
        </w:trPr>
        <w:tc>
          <w:tcPr>
            <w:tcW w:w="2691" w:type="dxa"/>
          </w:tcPr>
          <w:p>
            <w:pPr>
              <w:pStyle w:val="TableParagraph"/>
              <w:ind w:left="970" w:right="30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Carries out other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 required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 time to time.</w:t>
            </w:r>
          </w:p>
        </w:tc>
        <w:tc>
          <w:tcPr>
            <w:tcW w:w="681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70" w:val="left" w:leader="none"/>
              </w:tabs>
              <w:spacing w:line="247" w:lineRule="auto" w:before="0" w:after="0"/>
              <w:ind w:left="570" w:right="1261" w:hanging="360"/>
              <w:jc w:val="left"/>
              <w:rPr>
                <w:sz w:val="22"/>
              </w:rPr>
            </w:pPr>
            <w:r>
              <w:rPr>
                <w:sz w:val="22"/>
              </w:rPr>
              <w:t>Assist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 requested by the Centre Manager.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0" w:val="left" w:leader="none"/>
              </w:tabs>
              <w:spacing w:line="244" w:lineRule="auto" w:before="0" w:after="0"/>
              <w:ind w:left="570" w:right="785" w:hanging="360"/>
              <w:jc w:val="left"/>
              <w:rPr>
                <w:sz w:val="22"/>
              </w:rPr>
            </w:pPr>
            <w:r>
              <w:rPr>
                <w:sz w:val="22"/>
              </w:rPr>
              <w:t>Carry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hands-on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 </w:t>
            </w:r>
            <w:r>
              <w:rPr>
                <w:spacing w:val="-2"/>
                <w:sz w:val="22"/>
              </w:rPr>
              <w:t>species.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0" w:val="left" w:leader="none"/>
              </w:tabs>
              <w:spacing w:line="271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campaigns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required.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0" w:val="left" w:leader="none"/>
              </w:tabs>
              <w:spacing w:line="247" w:lineRule="auto" w:before="0" w:after="0"/>
              <w:ind w:left="570" w:right="922" w:hanging="360"/>
              <w:jc w:val="both"/>
              <w:rPr>
                <w:sz w:val="22"/>
              </w:rPr>
            </w:pPr>
            <w:r>
              <w:rPr>
                <w:sz w:val="22"/>
              </w:rPr>
              <w:t>Duties and responsibilities described above should not be construed as a complete and exhaustive list as it is not the intention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limit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position.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69" w:val="left" w:leader="none"/>
              </w:tabs>
              <w:spacing w:line="269" w:lineRule="exact" w:before="0" w:after="0"/>
              <w:ind w:left="569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Duties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amended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  <w:p>
            <w:pPr>
              <w:pStyle w:val="TableParagraph"/>
              <w:spacing w:line="244" w:lineRule="exact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meet any changing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condition.</w:t>
            </w:r>
          </w:p>
        </w:tc>
      </w:tr>
    </w:tbl>
    <w:p>
      <w:pPr>
        <w:pStyle w:val="BodyText"/>
        <w:spacing w:before="174"/>
        <w:ind w:left="0"/>
      </w:pPr>
    </w:p>
    <w:p>
      <w:pPr>
        <w:pStyle w:val="Heading1"/>
        <w:ind w:left="694"/>
      </w:pPr>
      <w:bookmarkStart w:name="INTERNAL FUNCTIONAL RELATIONSHIPS:" w:id="3"/>
      <w:bookmarkEnd w:id="3"/>
      <w:r>
        <w:rPr>
          <w:b w:val="0"/>
        </w:rPr>
      </w:r>
      <w:r>
        <w:rPr/>
        <w:t>INTERNAL</w:t>
      </w:r>
      <w:r>
        <w:rPr>
          <w:spacing w:val="-6"/>
        </w:rPr>
        <w:t> </w:t>
      </w:r>
      <w:r>
        <w:rPr/>
        <w:t>FUNCTIONAL</w:t>
      </w:r>
      <w:r>
        <w:rPr>
          <w:spacing w:val="-5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5" w:after="0"/>
        <w:ind w:left="1214" w:right="0" w:hanging="365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SPCA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0"/>
          <w:numId w:val="11"/>
        </w:numPr>
        <w:tabs>
          <w:tab w:pos="1209" w:val="left" w:leader="none"/>
        </w:tabs>
        <w:spacing w:line="240" w:lineRule="auto" w:before="5" w:after="0"/>
        <w:ind w:left="1209" w:right="0" w:hanging="360"/>
        <w:jc w:val="left"/>
        <w:rPr>
          <w:sz w:val="22"/>
        </w:rPr>
      </w:pPr>
      <w:r>
        <w:rPr>
          <w:sz w:val="22"/>
        </w:rPr>
        <w:t>Fosterers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Volunteers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5" w:after="0"/>
        <w:ind w:left="1214" w:right="0" w:hanging="365"/>
        <w:jc w:val="left"/>
        <w:rPr>
          <w:sz w:val="22"/>
        </w:rPr>
      </w:pPr>
      <w:r>
        <w:rPr>
          <w:spacing w:val="-2"/>
          <w:sz w:val="22"/>
        </w:rPr>
        <w:t>Students</w:t>
      </w:r>
    </w:p>
    <w:p>
      <w:pPr>
        <w:pStyle w:val="BodyText"/>
        <w:spacing w:before="27"/>
        <w:ind w:left="0"/>
      </w:pPr>
    </w:p>
    <w:p>
      <w:pPr>
        <w:pStyle w:val="Heading1"/>
        <w:spacing w:line="268" w:lineRule="exact"/>
      </w:pPr>
      <w:bookmarkStart w:name="EXTERNAL FUNCTIONAL RELATIONSHIPS:" w:id="4"/>
      <w:bookmarkEnd w:id="4"/>
      <w:r>
        <w:rPr>
          <w:b w:val="0"/>
        </w:rPr>
      </w:r>
      <w:r>
        <w:rPr/>
        <w:t>EXTERNAL</w:t>
      </w:r>
      <w:r>
        <w:rPr>
          <w:spacing w:val="-4"/>
        </w:rPr>
        <w:t> </w:t>
      </w:r>
      <w:r>
        <w:rPr/>
        <w:t>FUNCTIONAL</w:t>
      </w:r>
      <w:r>
        <w:rPr>
          <w:spacing w:val="-7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0" w:after="0"/>
        <w:ind w:left="1214" w:right="0" w:hanging="365"/>
        <w:jc w:val="left"/>
        <w:rPr>
          <w:sz w:val="22"/>
        </w:rPr>
      </w:pP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Animal</w:t>
      </w:r>
      <w:r>
        <w:rPr>
          <w:spacing w:val="-3"/>
          <w:sz w:val="22"/>
        </w:rPr>
        <w:t> </w:t>
      </w:r>
      <w:r>
        <w:rPr>
          <w:sz w:val="22"/>
        </w:rPr>
        <w:t>Welfare</w:t>
      </w:r>
      <w:r>
        <w:rPr>
          <w:spacing w:val="-2"/>
          <w:sz w:val="22"/>
        </w:rPr>
        <w:t> Agencies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5" w:after="0"/>
        <w:ind w:left="1214" w:right="0" w:hanging="365"/>
        <w:jc w:val="left"/>
        <w:rPr>
          <w:sz w:val="22"/>
        </w:rPr>
      </w:pPr>
      <w:r>
        <w:rPr>
          <w:sz w:val="22"/>
        </w:rPr>
        <w:t>Veterinary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Clinics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5" w:after="0"/>
        <w:ind w:left="1214" w:right="0" w:hanging="365"/>
        <w:jc w:val="left"/>
        <w:rPr>
          <w:sz w:val="22"/>
        </w:rPr>
      </w:pP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Zealand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Police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5" w:after="0"/>
        <w:ind w:left="1214" w:right="0" w:hanging="365"/>
        <w:jc w:val="left"/>
        <w:rPr>
          <w:sz w:val="22"/>
        </w:rPr>
      </w:pPr>
      <w:r>
        <w:rPr>
          <w:sz w:val="22"/>
        </w:rPr>
        <w:t>Animal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Control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4" w:after="0"/>
        <w:ind w:left="1214" w:right="0" w:hanging="365"/>
        <w:jc w:val="left"/>
        <w:rPr>
          <w:sz w:val="22"/>
        </w:rPr>
      </w:pP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public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header="0" w:footer="856" w:top="1400" w:bottom="1040" w:left="566" w:right="708"/>
        </w:sectPr>
      </w:pP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84" w:after="0"/>
        <w:ind w:left="1214" w:right="0" w:hanging="365"/>
        <w:jc w:val="left"/>
        <w:rPr>
          <w:sz w:val="22"/>
        </w:rPr>
      </w:pPr>
      <w:r>
        <w:rPr>
          <w:sz w:val="22"/>
        </w:rPr>
        <w:t>Suppliers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contractors</w:t>
      </w:r>
    </w:p>
    <w:p>
      <w:pPr>
        <w:pStyle w:val="BodyText"/>
        <w:spacing w:before="8"/>
        <w:ind w:left="0"/>
      </w:pPr>
    </w:p>
    <w:p>
      <w:pPr>
        <w:pStyle w:val="Heading1"/>
      </w:pPr>
      <w:bookmarkStart w:name="PERSON SPECIFICATION:" w:id="5"/>
      <w:bookmarkEnd w:id="5"/>
      <w:r>
        <w:rPr>
          <w:b w:val="0"/>
        </w:rPr>
      </w:r>
      <w:r>
        <w:rPr/>
        <w:t>PERSON</w:t>
      </w:r>
      <w:r>
        <w:rPr>
          <w:spacing w:val="-4"/>
        </w:rPr>
        <w:t> </w:t>
      </w:r>
      <w:r>
        <w:rPr>
          <w:spacing w:val="-2"/>
        </w:rPr>
        <w:t>SPECIFICATION:</w:t>
      </w:r>
    </w:p>
    <w:p>
      <w:pPr>
        <w:pStyle w:val="Heading2"/>
        <w:spacing w:before="122"/>
      </w:pPr>
      <w:bookmarkStart w:name="Qualifications and experience" w:id="6"/>
      <w:bookmarkEnd w:id="6"/>
      <w:r>
        <w:rPr>
          <w:b w:val="0"/>
          <w:i w:val="0"/>
        </w:rPr>
      </w:r>
      <w:r>
        <w:rPr/>
        <w:t>Qualifications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4" w:after="0"/>
        <w:ind w:left="1214" w:right="0" w:hanging="365"/>
        <w:jc w:val="left"/>
        <w:rPr>
          <w:sz w:val="22"/>
        </w:rPr>
      </w:pPr>
      <w:r>
        <w:rPr>
          <w:sz w:val="22"/>
        </w:rPr>
        <w:t>Proven</w:t>
      </w:r>
      <w:r>
        <w:rPr>
          <w:spacing w:val="-5"/>
          <w:sz w:val="22"/>
        </w:rPr>
        <w:t> </w:t>
      </w:r>
      <w:r>
        <w:rPr>
          <w:sz w:val="22"/>
        </w:rPr>
        <w:t>experience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customer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  <w:r>
        <w:rPr>
          <w:spacing w:val="-2"/>
          <w:sz w:val="22"/>
        </w:rPr>
        <w:t> </w:t>
      </w:r>
      <w:r>
        <w:rPr>
          <w:sz w:val="22"/>
        </w:rPr>
        <w:t>focused</w:t>
      </w:r>
      <w:r>
        <w:rPr>
          <w:spacing w:val="-3"/>
          <w:sz w:val="22"/>
        </w:rPr>
        <w:t> </w:t>
      </w:r>
      <w:r>
        <w:rPr>
          <w:sz w:val="22"/>
        </w:rPr>
        <w:t>role,</w:t>
      </w:r>
      <w:r>
        <w:rPr>
          <w:spacing w:val="-1"/>
          <w:sz w:val="22"/>
        </w:rPr>
        <w:t> </w:t>
      </w:r>
      <w:r>
        <w:rPr>
          <w:sz w:val="22"/>
        </w:rPr>
        <w:t>preferably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animal-related</w:t>
      </w:r>
      <w:r>
        <w:rPr>
          <w:spacing w:val="-2"/>
          <w:sz w:val="22"/>
        </w:rPr>
        <w:t> organisation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5" w:after="0"/>
        <w:ind w:left="1214" w:right="0" w:hanging="365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managing</w:t>
      </w:r>
      <w:r>
        <w:rPr>
          <w:spacing w:val="-3"/>
          <w:sz w:val="22"/>
        </w:rPr>
        <w:t> </w:t>
      </w:r>
      <w:r>
        <w:rPr>
          <w:sz w:val="22"/>
        </w:rPr>
        <w:t>volunteers,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recruitment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training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5" w:after="0"/>
        <w:ind w:left="1214" w:right="0" w:hanging="365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evidence-based</w:t>
      </w:r>
      <w:r>
        <w:rPr>
          <w:spacing w:val="-4"/>
          <w:sz w:val="22"/>
        </w:rPr>
        <w:t> </w:t>
      </w:r>
      <w:r>
        <w:rPr>
          <w:sz w:val="22"/>
        </w:rPr>
        <w:t>skills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animal</w:t>
      </w:r>
      <w:r>
        <w:rPr>
          <w:spacing w:val="-4"/>
          <w:sz w:val="22"/>
        </w:rPr>
        <w:t> </w:t>
      </w:r>
      <w:r>
        <w:rPr>
          <w:sz w:val="22"/>
        </w:rPr>
        <w:t>care,</w:t>
      </w:r>
      <w:r>
        <w:rPr>
          <w:spacing w:val="-2"/>
          <w:sz w:val="22"/>
        </w:rPr>
        <w:t> </w:t>
      </w:r>
      <w:r>
        <w:rPr>
          <w:sz w:val="22"/>
        </w:rPr>
        <w:t>behaviour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training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4" w:after="0"/>
        <w:ind w:left="1214" w:right="0" w:hanging="365"/>
        <w:jc w:val="left"/>
        <w:rPr>
          <w:sz w:val="22"/>
        </w:rPr>
      </w:pPr>
      <w:r>
        <w:rPr>
          <w:sz w:val="22"/>
        </w:rPr>
        <w:t>Applicable</w:t>
      </w:r>
      <w:r>
        <w:rPr>
          <w:spacing w:val="-5"/>
          <w:sz w:val="22"/>
        </w:rPr>
        <w:t> </w:t>
      </w:r>
      <w:r>
        <w:rPr>
          <w:sz w:val="22"/>
        </w:rPr>
        <w:t>qualification</w:t>
      </w:r>
      <w:r>
        <w:rPr>
          <w:spacing w:val="-4"/>
          <w:sz w:val="22"/>
        </w:rPr>
        <w:t> </w:t>
      </w:r>
      <w:r>
        <w:rPr>
          <w:sz w:val="22"/>
        </w:rPr>
        <w:t>e.g.</w:t>
      </w:r>
      <w:r>
        <w:rPr>
          <w:spacing w:val="-4"/>
          <w:sz w:val="22"/>
        </w:rPr>
        <w:t> </w:t>
      </w:r>
      <w:r>
        <w:rPr>
          <w:sz w:val="22"/>
        </w:rPr>
        <w:t>animal</w:t>
      </w:r>
      <w:r>
        <w:rPr>
          <w:spacing w:val="-4"/>
          <w:sz w:val="22"/>
        </w:rPr>
        <w:t> </w:t>
      </w:r>
      <w:r>
        <w:rPr>
          <w:sz w:val="22"/>
        </w:rPr>
        <w:t>care,</w:t>
      </w:r>
      <w:r>
        <w:rPr>
          <w:spacing w:val="-3"/>
          <w:sz w:val="22"/>
        </w:rPr>
        <w:t> </w:t>
      </w:r>
      <w:r>
        <w:rPr>
          <w:sz w:val="22"/>
        </w:rPr>
        <w:t>welfare,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behaviour</w:t>
      </w:r>
      <w:r>
        <w:rPr>
          <w:spacing w:val="-6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preferable</w:t>
      </w:r>
    </w:p>
    <w:p>
      <w:pPr>
        <w:pStyle w:val="BodyText"/>
        <w:spacing w:before="49"/>
        <w:ind w:left="0"/>
      </w:pPr>
    </w:p>
    <w:p>
      <w:pPr>
        <w:pStyle w:val="Heading2"/>
      </w:pPr>
      <w:r>
        <w:rPr/>
        <w:t>Skills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personal </w:t>
      </w:r>
      <w:r>
        <w:rPr>
          <w:spacing w:val="-2"/>
        </w:rPr>
        <w:t>attributes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300" w:lineRule="exact" w:before="4" w:after="0"/>
        <w:ind w:left="1214" w:right="0" w:hanging="36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ethic 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reliability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0" w:after="0"/>
        <w:ind w:left="1214" w:right="0" w:hanging="360"/>
        <w:jc w:val="left"/>
        <w:rPr>
          <w:sz w:val="22"/>
        </w:rPr>
      </w:pPr>
      <w:r>
        <w:rPr>
          <w:sz w:val="22"/>
        </w:rPr>
        <w:t>Demonstrated</w:t>
      </w:r>
      <w:r>
        <w:rPr>
          <w:spacing w:val="-6"/>
          <w:sz w:val="22"/>
        </w:rPr>
        <w:t> </w:t>
      </w:r>
      <w:r>
        <w:rPr>
          <w:sz w:val="22"/>
        </w:rPr>
        <w:t>strengths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accuracy,</w:t>
      </w:r>
      <w:r>
        <w:rPr>
          <w:spacing w:val="-2"/>
          <w:sz w:val="22"/>
        </w:rPr>
        <w:t> </w:t>
      </w:r>
      <w:r>
        <w:rPr>
          <w:sz w:val="22"/>
        </w:rPr>
        <w:t>precision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attention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detail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5" w:after="0"/>
        <w:ind w:left="1214" w:right="0" w:hanging="360"/>
        <w:jc w:val="left"/>
        <w:rPr>
          <w:sz w:val="22"/>
        </w:rPr>
      </w:pPr>
      <w:r>
        <w:rPr>
          <w:sz w:val="22"/>
        </w:rPr>
        <w:t>Good</w:t>
      </w:r>
      <w:r>
        <w:rPr>
          <w:spacing w:val="-4"/>
          <w:sz w:val="22"/>
        </w:rPr>
        <w:t> </w:t>
      </w:r>
      <w:r>
        <w:rPr>
          <w:sz w:val="22"/>
        </w:rPr>
        <w:t>communication</w:t>
      </w:r>
      <w:r>
        <w:rPr>
          <w:spacing w:val="-3"/>
          <w:sz w:val="22"/>
        </w:rPr>
        <w:t> </w:t>
      </w:r>
      <w:r>
        <w:rPr>
          <w:sz w:val="22"/>
        </w:rPr>
        <w:t>skills,</w:t>
      </w:r>
      <w:r>
        <w:rPr>
          <w:spacing w:val="-3"/>
          <w:sz w:val="22"/>
        </w:rPr>
        <w:t> </w:t>
      </w:r>
      <w:r>
        <w:rPr>
          <w:sz w:val="22"/>
        </w:rPr>
        <w:t>both</w:t>
      </w:r>
      <w:r>
        <w:rPr>
          <w:spacing w:val="-3"/>
          <w:sz w:val="22"/>
        </w:rPr>
        <w:t> </w:t>
      </w:r>
      <w:r>
        <w:rPr>
          <w:sz w:val="22"/>
        </w:rPr>
        <w:t>verbal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written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4" w:after="0"/>
        <w:ind w:left="1214" w:right="0" w:hanging="360"/>
        <w:jc w:val="left"/>
        <w:rPr>
          <w:sz w:val="22"/>
        </w:rPr>
      </w:pPr>
      <w:r>
        <w:rPr>
          <w:sz w:val="22"/>
        </w:rPr>
        <w:t>Good</w:t>
      </w:r>
      <w:r>
        <w:rPr>
          <w:spacing w:val="-6"/>
          <w:sz w:val="22"/>
        </w:rPr>
        <w:t> </w:t>
      </w:r>
      <w:r>
        <w:rPr>
          <w:sz w:val="22"/>
        </w:rPr>
        <w:t>inter-personal</w:t>
      </w:r>
      <w:r>
        <w:rPr>
          <w:spacing w:val="-3"/>
          <w:sz w:val="22"/>
        </w:rPr>
        <w:t> </w:t>
      </w:r>
      <w:r>
        <w:rPr>
          <w:sz w:val="22"/>
        </w:rPr>
        <w:t>skills,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build</w:t>
      </w:r>
      <w:r>
        <w:rPr>
          <w:spacing w:val="-3"/>
          <w:sz w:val="22"/>
        </w:rPr>
        <w:t> </w:t>
      </w:r>
      <w:r>
        <w:rPr>
          <w:sz w:val="22"/>
        </w:rPr>
        <w:t>rapport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staff,</w:t>
      </w:r>
      <w:r>
        <w:rPr>
          <w:spacing w:val="-3"/>
          <w:sz w:val="22"/>
        </w:rPr>
        <w:t> </w:t>
      </w:r>
      <w:r>
        <w:rPr>
          <w:sz w:val="22"/>
        </w:rPr>
        <w:t>stakeholders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suppliers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40" w:lineRule="auto" w:before="5" w:after="0"/>
        <w:ind w:left="1214" w:right="0" w:hanging="360"/>
        <w:jc w:val="left"/>
        <w:rPr>
          <w:sz w:val="22"/>
        </w:rPr>
      </w:pPr>
      <w:r>
        <w:rPr>
          <w:sz w:val="22"/>
        </w:rPr>
        <w:t>Sound</w:t>
      </w:r>
      <w:r>
        <w:rPr>
          <w:spacing w:val="-6"/>
          <w:sz w:val="22"/>
        </w:rPr>
        <w:t> </w:t>
      </w:r>
      <w:r>
        <w:rPr>
          <w:sz w:val="22"/>
        </w:rPr>
        <w:t>computer</w:t>
      </w:r>
      <w:r>
        <w:rPr>
          <w:spacing w:val="-4"/>
          <w:sz w:val="22"/>
        </w:rPr>
        <w:t> </w:t>
      </w:r>
      <w:r>
        <w:rPr>
          <w:sz w:val="22"/>
        </w:rPr>
        <w:t>skills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e-mail,</w:t>
      </w:r>
      <w:r>
        <w:rPr>
          <w:spacing w:val="-2"/>
          <w:sz w:val="22"/>
        </w:rPr>
        <w:t> </w:t>
      </w:r>
      <w:r>
        <w:rPr>
          <w:sz w:val="22"/>
        </w:rPr>
        <w:t>internet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Microsoft</w:t>
      </w:r>
      <w:r>
        <w:rPr>
          <w:spacing w:val="-1"/>
          <w:sz w:val="22"/>
        </w:rPr>
        <w:t> </w:t>
      </w:r>
      <w:r>
        <w:rPr>
          <w:sz w:val="22"/>
        </w:rPr>
        <w:t>Office</w:t>
      </w:r>
      <w:r>
        <w:rPr>
          <w:spacing w:val="-2"/>
          <w:sz w:val="22"/>
        </w:rPr>
        <w:t> applications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8" w:lineRule="exact" w:before="5" w:after="0"/>
        <w:ind w:left="1214" w:right="0" w:hanging="36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4"/>
          <w:sz w:val="22"/>
        </w:rPr>
        <w:t> </w:t>
      </w:r>
      <w:r>
        <w:rPr>
          <w:sz w:val="22"/>
        </w:rPr>
        <w:t>problem-solving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3" w:lineRule="exact" w:before="0" w:after="0"/>
        <w:ind w:left="1214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commitment to</w:t>
      </w:r>
      <w:r>
        <w:rPr>
          <w:spacing w:val="-3"/>
          <w:sz w:val="22"/>
        </w:rPr>
        <w:t> </w:t>
      </w:r>
      <w:r>
        <w:rPr>
          <w:sz w:val="22"/>
        </w:rPr>
        <w:t>high</w:t>
      </w:r>
      <w:r>
        <w:rPr>
          <w:spacing w:val="-2"/>
          <w:sz w:val="22"/>
        </w:rPr>
        <w:t> </w:t>
      </w:r>
      <w:r>
        <w:rPr>
          <w:sz w:val="22"/>
        </w:rPr>
        <w:t>quality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professionalism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3" w:lineRule="exact" w:before="0" w:after="0"/>
        <w:ind w:left="1214" w:right="0" w:hanging="360"/>
        <w:jc w:val="left"/>
        <w:rPr>
          <w:sz w:val="22"/>
        </w:rPr>
      </w:pPr>
      <w:r>
        <w:rPr>
          <w:sz w:val="22"/>
        </w:rPr>
        <w:t>Highly</w:t>
      </w:r>
      <w:r>
        <w:rPr>
          <w:spacing w:val="-4"/>
          <w:sz w:val="22"/>
        </w:rPr>
        <w:t> </w:t>
      </w:r>
      <w:r>
        <w:rPr>
          <w:sz w:val="22"/>
        </w:rPr>
        <w:t>organised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prioritise,</w:t>
      </w:r>
      <w:r>
        <w:rPr>
          <w:spacing w:val="-2"/>
          <w:sz w:val="22"/>
        </w:rPr>
        <w:t> </w:t>
      </w:r>
      <w:r>
        <w:rPr>
          <w:sz w:val="22"/>
        </w:rPr>
        <w:t>multitask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z w:val="22"/>
        </w:rPr>
        <w:t>expected</w:t>
      </w:r>
      <w:r>
        <w:rPr>
          <w:spacing w:val="-2"/>
          <w:sz w:val="22"/>
        </w:rPr>
        <w:t> deadlines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3" w:lineRule="exact" w:before="0" w:after="0"/>
        <w:ind w:left="1214" w:right="0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manage</w:t>
      </w:r>
      <w:r>
        <w:rPr>
          <w:spacing w:val="-3"/>
          <w:sz w:val="22"/>
        </w:rPr>
        <w:t> </w:t>
      </w:r>
      <w:r>
        <w:rPr>
          <w:sz w:val="22"/>
        </w:rPr>
        <w:t>confidential</w:t>
      </w:r>
      <w:r>
        <w:rPr>
          <w:spacing w:val="-3"/>
          <w:sz w:val="22"/>
        </w:rPr>
        <w:t> </w:t>
      </w:r>
      <w:r>
        <w:rPr>
          <w:sz w:val="22"/>
        </w:rPr>
        <w:t>information with</w:t>
      </w:r>
      <w:r>
        <w:rPr>
          <w:spacing w:val="-4"/>
          <w:sz w:val="22"/>
        </w:rPr>
        <w:t> </w:t>
      </w:r>
      <w:r>
        <w:rPr>
          <w:sz w:val="22"/>
        </w:rPr>
        <w:t>responsibility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integrity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3" w:lineRule="exact" w:before="0" w:after="0"/>
        <w:ind w:left="1214" w:right="0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manage</w:t>
      </w:r>
      <w:r>
        <w:rPr>
          <w:spacing w:val="-3"/>
          <w:sz w:val="22"/>
        </w:rPr>
        <w:t> </w:t>
      </w:r>
      <w:r>
        <w:rPr>
          <w:sz w:val="22"/>
        </w:rPr>
        <w:t>stress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handle</w:t>
      </w:r>
      <w:r>
        <w:rPr>
          <w:spacing w:val="-2"/>
          <w:sz w:val="22"/>
        </w:rPr>
        <w:t> </w:t>
      </w:r>
      <w:r>
        <w:rPr>
          <w:sz w:val="22"/>
        </w:rPr>
        <w:t>emotional</w:t>
      </w:r>
      <w:r>
        <w:rPr>
          <w:spacing w:val="-3"/>
          <w:sz w:val="22"/>
        </w:rPr>
        <w:t> </w:t>
      </w:r>
      <w:r>
        <w:rPr>
          <w:sz w:val="22"/>
        </w:rPr>
        <w:t>situations</w:t>
      </w:r>
      <w:r>
        <w:rPr>
          <w:spacing w:val="1"/>
          <w:sz w:val="22"/>
        </w:rPr>
        <w:t> </w:t>
      </w:r>
      <w:r>
        <w:rPr>
          <w:sz w:val="22"/>
        </w:rPr>
        <w:t>while</w:t>
      </w:r>
      <w:r>
        <w:rPr>
          <w:spacing w:val="-3"/>
          <w:sz w:val="22"/>
        </w:rPr>
        <w:t> </w:t>
      </w:r>
      <w:r>
        <w:rPr>
          <w:sz w:val="22"/>
        </w:rPr>
        <w:t>retaining</w:t>
      </w:r>
      <w:r>
        <w:rPr>
          <w:spacing w:val="-2"/>
          <w:sz w:val="22"/>
        </w:rPr>
        <w:t> empathy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5" w:lineRule="exact" w:before="0" w:after="0"/>
        <w:ind w:left="1214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sound</w:t>
      </w:r>
      <w:r>
        <w:rPr>
          <w:spacing w:val="-3"/>
          <w:sz w:val="22"/>
        </w:rPr>
        <w:t> </w:t>
      </w:r>
      <w:r>
        <w:rPr>
          <w:sz w:val="22"/>
        </w:rPr>
        <w:t>understanding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empathy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goals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values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SPCA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8" w:lineRule="exact" w:before="0" w:after="0"/>
        <w:ind w:left="1214" w:right="0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cohesively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effectively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SPCA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staff</w:t>
      </w:r>
    </w:p>
    <w:p>
      <w:pPr>
        <w:pStyle w:val="BodyText"/>
        <w:spacing w:before="58"/>
        <w:ind w:left="0"/>
      </w:pPr>
    </w:p>
    <w:p>
      <w:pPr>
        <w:pStyle w:val="Heading2"/>
        <w:spacing w:line="266" w:lineRule="exact"/>
      </w:pPr>
      <w:r>
        <w:rPr>
          <w:spacing w:val="-2"/>
        </w:rPr>
        <w:t>Competencies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3" w:lineRule="exact" w:before="0" w:after="0"/>
        <w:ind w:left="1214" w:right="0" w:hanging="360"/>
        <w:jc w:val="left"/>
        <w:rPr>
          <w:sz w:val="22"/>
        </w:rPr>
      </w:pPr>
      <w:r>
        <w:rPr>
          <w:spacing w:val="-2"/>
          <w:sz w:val="22"/>
        </w:rPr>
        <w:t>Communication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3" w:lineRule="exact" w:before="0" w:after="0"/>
        <w:ind w:left="1214" w:right="0" w:hanging="360"/>
        <w:jc w:val="left"/>
        <w:rPr>
          <w:sz w:val="22"/>
        </w:rPr>
      </w:pPr>
      <w:r>
        <w:rPr>
          <w:sz w:val="22"/>
        </w:rPr>
        <w:t>Customer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focus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5" w:lineRule="exact" w:before="0" w:after="0"/>
        <w:ind w:left="1214" w:right="0" w:hanging="360"/>
        <w:jc w:val="left"/>
        <w:rPr>
          <w:sz w:val="22"/>
        </w:rPr>
      </w:pPr>
      <w:r>
        <w:rPr>
          <w:spacing w:val="-2"/>
          <w:sz w:val="22"/>
        </w:rPr>
        <w:t>Resilience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3" w:lineRule="exact" w:before="0" w:after="0"/>
        <w:ind w:left="1214" w:right="0" w:hanging="360"/>
        <w:jc w:val="left"/>
        <w:rPr>
          <w:sz w:val="22"/>
        </w:rPr>
      </w:pPr>
      <w:r>
        <w:rPr>
          <w:spacing w:val="-2"/>
          <w:sz w:val="22"/>
        </w:rPr>
        <w:t>Empathy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3" w:lineRule="exact" w:before="0" w:after="0"/>
        <w:ind w:left="1214" w:right="0" w:hanging="360"/>
        <w:jc w:val="left"/>
        <w:rPr>
          <w:sz w:val="22"/>
        </w:rPr>
      </w:pPr>
      <w:r>
        <w:rPr>
          <w:spacing w:val="-2"/>
          <w:sz w:val="22"/>
        </w:rPr>
        <w:t>Adaptability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3" w:lineRule="exact" w:before="0" w:after="0"/>
        <w:ind w:left="1214" w:right="0" w:hanging="360"/>
        <w:jc w:val="left"/>
        <w:rPr>
          <w:sz w:val="22"/>
        </w:rPr>
      </w:pPr>
      <w:r>
        <w:rPr>
          <w:spacing w:val="-2"/>
          <w:sz w:val="22"/>
        </w:rPr>
        <w:t>Decision-making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3" w:lineRule="exact" w:before="0" w:after="0"/>
        <w:ind w:left="1214" w:right="0" w:hanging="360"/>
        <w:jc w:val="left"/>
        <w:rPr>
          <w:sz w:val="22"/>
        </w:rPr>
      </w:pPr>
      <w:r>
        <w:rPr>
          <w:sz w:val="22"/>
        </w:rPr>
        <w:t>Problem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solving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98" w:lineRule="exact" w:before="0" w:after="0"/>
        <w:ind w:left="1214" w:right="0" w:hanging="360"/>
        <w:jc w:val="left"/>
        <w:rPr>
          <w:sz w:val="22"/>
        </w:rPr>
      </w:pPr>
      <w:r>
        <w:rPr>
          <w:spacing w:val="-2"/>
          <w:sz w:val="22"/>
        </w:rPr>
        <w:t>Teamwork</w:t>
      </w:r>
    </w:p>
    <w:sectPr>
      <w:pgSz w:w="11910" w:h="16840"/>
      <w:pgMar w:header="0" w:footer="856" w:top="1340" w:bottom="104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762317</wp:posOffset>
              </wp:positionH>
              <wp:positionV relativeFrom="page">
                <wp:posOffset>10019982</wp:posOffset>
              </wp:positionV>
              <wp:extent cx="6092825" cy="4445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092825" cy="444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986"/>
                            <w:gridCol w:w="4512"/>
                            <w:gridCol w:w="1661"/>
                            <w:gridCol w:w="1306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1986" w:type="dxa"/>
                                <w:shd w:val="clear" w:color="auto" w:fill="F3F3F3"/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10" w:firstLine="0"/>
                                  <w:rPr>
                                    <w:sz w:val="18"/>
                                  </w:rPr>
                                </w:pPr>
                                <w:bookmarkStart w:name="DIRECT REPORTS: None" w:id="1"/>
                                <w:bookmarkEnd w:id="1"/>
                                <w:r>
                                  <w:rPr/>
                                </w: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Document</w:t>
                                </w:r>
                                <w:r>
                                  <w:rPr>
                                    <w:color w:val="1278C5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1278C5"/>
                                    <w:spacing w:val="-2"/>
                                    <w:sz w:val="18"/>
                                  </w:rPr>
                                  <w:t>Type:</w:t>
                                </w:r>
                              </w:p>
                            </w:tc>
                            <w:tc>
                              <w:tcPr>
                                <w:tcW w:w="4512" w:type="dxa"/>
                                <w:tcBorders>
                                  <w:right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05" w:firstLine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Position</w:t>
                                </w:r>
                                <w:r>
                                  <w:rPr>
                                    <w:color w:val="1278C5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1278C5"/>
                                    <w:spacing w:val="-2"/>
                                    <w:sz w:val="18"/>
                                  </w:rPr>
                                  <w:t>Description</w:t>
                                </w:r>
                              </w:p>
                            </w:tc>
                            <w:tc>
                              <w:tcPr>
                                <w:tcW w:w="1661" w:type="dxa"/>
                                <w:tcBorders>
                                  <w:left w:val="single" w:sz="6" w:space="0" w:color="000000"/>
                                </w:tcBorders>
                                <w:shd w:val="clear" w:color="auto" w:fill="F3F3F3"/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07" w:firstLine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Version</w:t>
                                </w:r>
                                <w:r>
                                  <w:rPr>
                                    <w:color w:val="1278C5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1278C5"/>
                                    <w:spacing w:val="-2"/>
                                    <w:sz w:val="18"/>
                                  </w:rPr>
                                  <w:t>number:</w:t>
                                </w:r>
                              </w:p>
                            </w:tc>
                            <w:tc>
                              <w:tcPr>
                                <w:tcW w:w="1306" w:type="dxa"/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4" w:firstLine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pacing w:val="-1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1986" w:type="dxa"/>
                                <w:shd w:val="clear" w:color="auto" w:fill="F3F3F3"/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10" w:firstLine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pacing w:val="-2"/>
                                    <w:sz w:val="18"/>
                                  </w:rPr>
                                  <w:t>Title:</w:t>
                                </w:r>
                              </w:p>
                            </w:tc>
                            <w:tc>
                              <w:tcPr>
                                <w:tcW w:w="4512" w:type="dxa"/>
                                <w:tcBorders>
                                  <w:right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05" w:firstLine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Customer</w:t>
                                </w:r>
                                <w:r>
                                  <w:rPr>
                                    <w:color w:val="1278C5"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Service</w:t>
                                </w:r>
                                <w:r>
                                  <w:rPr>
                                    <w:color w:val="1278C5"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1278C5"/>
                                    <w:spacing w:val="-2"/>
                                    <w:sz w:val="18"/>
                                  </w:rPr>
                                  <w:t>Coordinator</w:t>
                                </w:r>
                              </w:p>
                            </w:tc>
                            <w:tc>
                              <w:tcPr>
                                <w:tcW w:w="1661" w:type="dxa"/>
                                <w:tcBorders>
                                  <w:left w:val="single" w:sz="6" w:space="0" w:color="000000"/>
                                </w:tcBorders>
                                <w:shd w:val="clear" w:color="auto" w:fill="F3F3F3"/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07" w:firstLine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Issue</w:t>
                                </w:r>
                                <w:r>
                                  <w:rPr>
                                    <w:color w:val="1278C5"/>
                                    <w:spacing w:val="-2"/>
                                    <w:sz w:val="18"/>
                                  </w:rPr>
                                  <w:t> date:</w:t>
                                </w:r>
                              </w:p>
                            </w:tc>
                            <w:tc>
                              <w:tcPr>
                                <w:tcW w:w="1306" w:type="dxa"/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4" w:right="6" w:firstLine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April</w:t>
                                </w:r>
                                <w:r>
                                  <w:rPr>
                                    <w:color w:val="1278C5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1278C5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</w:tr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1986" w:type="dxa"/>
                                <w:shd w:val="clear" w:color="auto" w:fill="F3F3F3"/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10" w:firstLine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Document</w:t>
                                </w:r>
                                <w:r>
                                  <w:rPr>
                                    <w:color w:val="1278C5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1278C5"/>
                                    <w:spacing w:val="-2"/>
                                    <w:sz w:val="18"/>
                                  </w:rPr>
                                  <w:t>Owner:</w:t>
                                </w:r>
                              </w:p>
                            </w:tc>
                            <w:tc>
                              <w:tcPr>
                                <w:tcW w:w="4512" w:type="dxa"/>
                                <w:tcBorders>
                                  <w:right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05" w:firstLine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Animal</w:t>
                                </w:r>
                                <w:r>
                                  <w:rPr>
                                    <w:color w:val="1278C5"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1278C5"/>
                                    <w:spacing w:val="-2"/>
                                    <w:sz w:val="18"/>
                                  </w:rPr>
                                  <w:t>Services</w:t>
                                </w:r>
                              </w:p>
                            </w:tc>
                            <w:tc>
                              <w:tcPr>
                                <w:tcW w:w="1661" w:type="dxa"/>
                                <w:tcBorders>
                                  <w:left w:val="single" w:sz="6" w:space="0" w:color="000000"/>
                                </w:tcBorders>
                                <w:shd w:val="clear" w:color="auto" w:fill="F3F3F3"/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07" w:firstLine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Review</w:t>
                                </w:r>
                                <w:r>
                                  <w:rPr>
                                    <w:color w:val="1278C5"/>
                                    <w:spacing w:val="-2"/>
                                    <w:sz w:val="18"/>
                                  </w:rPr>
                                  <w:t> date:</w:t>
                                </w:r>
                              </w:p>
                            </w:tc>
                            <w:tc>
                              <w:tcPr>
                                <w:tcW w:w="1306" w:type="dxa"/>
                              </w:tcPr>
                              <w:p>
                                <w:pPr>
                                  <w:pStyle w:val="TableParagraph"/>
                                  <w:spacing w:line="200" w:lineRule="exact"/>
                                  <w:ind w:left="14" w:right="6" w:firstLine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278C5"/>
                                    <w:sz w:val="18"/>
                                  </w:rPr>
                                  <w:t>April</w:t>
                                </w:r>
                                <w:r>
                                  <w:rPr>
                                    <w:color w:val="1278C5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1278C5"/>
                                    <w:spacing w:val="-4"/>
                                    <w:sz w:val="18"/>
                                  </w:rPr>
                                  <w:t>2026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.025002pt;margin-top:788.974976pt;width:479.75pt;height:3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986"/>
                      <w:gridCol w:w="4512"/>
                      <w:gridCol w:w="1661"/>
                      <w:gridCol w:w="1306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1986" w:type="dxa"/>
                          <w:shd w:val="clear" w:color="auto" w:fill="F3F3F3"/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10" w:firstLine="0"/>
                            <w:rPr>
                              <w:sz w:val="18"/>
                            </w:rPr>
                          </w:pPr>
                          <w:bookmarkStart w:name="DIRECT REPORTS: None" w:id="2"/>
                          <w:bookmarkEnd w:id="2"/>
                          <w:r>
                            <w:rPr/>
                          </w:r>
                          <w:r>
                            <w:rPr>
                              <w:color w:val="1278C5"/>
                              <w:sz w:val="18"/>
                            </w:rPr>
                            <w:t>Document</w:t>
                          </w:r>
                          <w:r>
                            <w:rPr>
                              <w:color w:val="1278C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278C5"/>
                              <w:spacing w:val="-2"/>
                              <w:sz w:val="18"/>
                            </w:rPr>
                            <w:t>Type:</w:t>
                          </w:r>
                        </w:p>
                      </w:tc>
                      <w:tc>
                        <w:tcPr>
                          <w:tcW w:w="4512" w:type="dxa"/>
                          <w:tcBorders>
                            <w:right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05" w:firstLine="0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z w:val="18"/>
                            </w:rPr>
                            <w:t>Position</w:t>
                          </w:r>
                          <w:r>
                            <w:rPr>
                              <w:color w:val="1278C5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278C5"/>
                              <w:spacing w:val="-2"/>
                              <w:sz w:val="18"/>
                            </w:rPr>
                            <w:t>Description</w:t>
                          </w:r>
                        </w:p>
                      </w:tc>
                      <w:tc>
                        <w:tcPr>
                          <w:tcW w:w="1661" w:type="dxa"/>
                          <w:tcBorders>
                            <w:left w:val="single" w:sz="6" w:space="0" w:color="000000"/>
                          </w:tcBorders>
                          <w:shd w:val="clear" w:color="auto" w:fill="F3F3F3"/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07" w:firstLine="0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z w:val="18"/>
                            </w:rPr>
                            <w:t>Version</w:t>
                          </w:r>
                          <w:r>
                            <w:rPr>
                              <w:color w:val="1278C5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278C5"/>
                              <w:spacing w:val="-2"/>
                              <w:sz w:val="18"/>
                            </w:rPr>
                            <w:t>number:</w:t>
                          </w:r>
                        </w:p>
                      </w:tc>
                      <w:tc>
                        <w:tcPr>
                          <w:tcW w:w="1306" w:type="dxa"/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pacing w:val="-10"/>
                              <w:sz w:val="18"/>
                            </w:rPr>
                            <w:t>1</w:t>
                          </w:r>
                        </w:p>
                      </w:tc>
                    </w:tr>
                    <w:tr>
                      <w:trPr>
                        <w:trHeight w:val="220" w:hRule="atLeast"/>
                      </w:trPr>
                      <w:tc>
                        <w:tcPr>
                          <w:tcW w:w="1986" w:type="dxa"/>
                          <w:shd w:val="clear" w:color="auto" w:fill="F3F3F3"/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10" w:firstLine="0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pacing w:val="-2"/>
                              <w:sz w:val="18"/>
                            </w:rPr>
                            <w:t>Title:</w:t>
                          </w:r>
                        </w:p>
                      </w:tc>
                      <w:tc>
                        <w:tcPr>
                          <w:tcW w:w="4512" w:type="dxa"/>
                          <w:tcBorders>
                            <w:right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05" w:firstLine="0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z w:val="18"/>
                            </w:rPr>
                            <w:t>Customer</w:t>
                          </w:r>
                          <w:r>
                            <w:rPr>
                              <w:color w:val="1278C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278C5"/>
                              <w:sz w:val="18"/>
                            </w:rPr>
                            <w:t>Service</w:t>
                          </w:r>
                          <w:r>
                            <w:rPr>
                              <w:color w:val="1278C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278C5"/>
                              <w:spacing w:val="-2"/>
                              <w:sz w:val="18"/>
                            </w:rPr>
                            <w:t>Coordinator</w:t>
                          </w:r>
                        </w:p>
                      </w:tc>
                      <w:tc>
                        <w:tcPr>
                          <w:tcW w:w="1661" w:type="dxa"/>
                          <w:tcBorders>
                            <w:left w:val="single" w:sz="6" w:space="0" w:color="000000"/>
                          </w:tcBorders>
                          <w:shd w:val="clear" w:color="auto" w:fill="F3F3F3"/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07" w:firstLine="0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z w:val="18"/>
                            </w:rPr>
                            <w:t>Issue</w:t>
                          </w:r>
                          <w:r>
                            <w:rPr>
                              <w:color w:val="1278C5"/>
                              <w:spacing w:val="-2"/>
                              <w:sz w:val="18"/>
                            </w:rPr>
                            <w:t> date:</w:t>
                          </w:r>
                        </w:p>
                      </w:tc>
                      <w:tc>
                        <w:tcPr>
                          <w:tcW w:w="1306" w:type="dxa"/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4" w:right="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z w:val="18"/>
                            </w:rPr>
                            <w:t>April</w:t>
                          </w:r>
                          <w:r>
                            <w:rPr>
                              <w:color w:val="1278C5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1278C5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</w:tr>
                    <w:tr>
                      <w:trPr>
                        <w:trHeight w:val="220" w:hRule="atLeast"/>
                      </w:trPr>
                      <w:tc>
                        <w:tcPr>
                          <w:tcW w:w="1986" w:type="dxa"/>
                          <w:shd w:val="clear" w:color="auto" w:fill="F3F3F3"/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10" w:firstLine="0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z w:val="18"/>
                            </w:rPr>
                            <w:t>Document</w:t>
                          </w:r>
                          <w:r>
                            <w:rPr>
                              <w:color w:val="1278C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278C5"/>
                              <w:spacing w:val="-2"/>
                              <w:sz w:val="18"/>
                            </w:rPr>
                            <w:t>Owner:</w:t>
                          </w:r>
                        </w:p>
                      </w:tc>
                      <w:tc>
                        <w:tcPr>
                          <w:tcW w:w="4512" w:type="dxa"/>
                          <w:tcBorders>
                            <w:right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05" w:firstLine="0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z w:val="18"/>
                            </w:rPr>
                            <w:t>Animal</w:t>
                          </w:r>
                          <w:r>
                            <w:rPr>
                              <w:color w:val="1278C5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1278C5"/>
                              <w:spacing w:val="-2"/>
                              <w:sz w:val="18"/>
                            </w:rPr>
                            <w:t>Services</w:t>
                          </w:r>
                        </w:p>
                      </w:tc>
                      <w:tc>
                        <w:tcPr>
                          <w:tcW w:w="1661" w:type="dxa"/>
                          <w:tcBorders>
                            <w:left w:val="single" w:sz="6" w:space="0" w:color="000000"/>
                          </w:tcBorders>
                          <w:shd w:val="clear" w:color="auto" w:fill="F3F3F3"/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07" w:firstLine="0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z w:val="18"/>
                            </w:rPr>
                            <w:t>Review</w:t>
                          </w:r>
                          <w:r>
                            <w:rPr>
                              <w:color w:val="1278C5"/>
                              <w:spacing w:val="-2"/>
                              <w:sz w:val="18"/>
                            </w:rPr>
                            <w:t> date:</w:t>
                          </w:r>
                        </w:p>
                      </w:tc>
                      <w:tc>
                        <w:tcPr>
                          <w:tcW w:w="1306" w:type="dxa"/>
                        </w:tcPr>
                        <w:p>
                          <w:pPr>
                            <w:pStyle w:val="TableParagraph"/>
                            <w:spacing w:line="200" w:lineRule="exact"/>
                            <w:ind w:left="14" w:right="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1278C5"/>
                              <w:sz w:val="18"/>
                            </w:rPr>
                            <w:t>April</w:t>
                          </w:r>
                          <w:r>
                            <w:rPr>
                              <w:color w:val="1278C5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1278C5"/>
                              <w:spacing w:val="-4"/>
                              <w:sz w:val="18"/>
                            </w:rPr>
                            <w:t>2026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1215" w:hanging="36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1" w:hanging="3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3" w:hanging="3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4" w:hanging="3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6" w:hanging="3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8" w:hanging="3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9" w:hanging="3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1" w:hanging="3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2" w:hanging="36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12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14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54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94"/>
      <w:outlineLvl w:val="2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94" w:right="133"/>
      <w:jc w:val="both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1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70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s://www.legislation.govt.nz/act/public/2015/0070/latest/DLM5976660.html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EABCC4-BF69-4F31-91FD-495A8F2F5E19}"/>
</file>

<file path=customXml/itemProps2.xml><?xml version="1.0" encoding="utf-8"?>
<ds:datastoreItem xmlns:ds="http://schemas.openxmlformats.org/officeDocument/2006/customXml" ds:itemID="{F54AF840-D461-4C81-9A24-9154139F7E23}"/>
</file>

<file path=customXml/itemProps3.xml><?xml version="1.0" encoding="utf-8"?>
<ds:datastoreItem xmlns:ds="http://schemas.openxmlformats.org/officeDocument/2006/customXml" ds:itemID="{8E18D42F-2B65-4DA6-BA26-FCA15D3F2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2025 - Customer Service Coordinator (Hobsonville)</dc:title>
  <dc:creator>Kate Padfield</dc:creator>
  <dcterms:created xsi:type="dcterms:W3CDTF">2025-11-30T22:44:37Z</dcterms:created>
  <dcterms:modified xsi:type="dcterms:W3CDTF">2025-11-30T22:44:37Z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2025-11-30T00:00:00Z</vt:filetime>
  </property>
  <property fmtid="{D5CDD505-2E9C-101B-9397-08002B2CF9AE}" pid="5" name="ContentTypeId">
    <vt:lpwstr>0x0101002E842FDFB152A04AB9D8F9AE0CB0900E</vt:lpwstr>
  </property>
</Properties>
</file>